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1C452" w14:textId="77777777" w:rsidR="00C87207" w:rsidRPr="00E7773B" w:rsidRDefault="00C87207" w:rsidP="00C87207">
      <w:pPr>
        <w:spacing w:line="320" w:lineRule="atLeast"/>
        <w:jc w:val="both"/>
        <w:rPr>
          <w:rFonts w:ascii="Times New Roman" w:hAnsi="Times New Roman"/>
          <w:b/>
          <w:bCs/>
          <w:sz w:val="22"/>
          <w:szCs w:val="22"/>
        </w:rPr>
      </w:pPr>
      <w:r w:rsidRPr="00E7773B">
        <w:rPr>
          <w:rFonts w:ascii="Times New Roman" w:hAnsi="Times New Roman"/>
          <w:b/>
          <w:bCs/>
          <w:sz w:val="22"/>
          <w:szCs w:val="22"/>
        </w:rPr>
        <w:t>LIST</w:t>
      </w:r>
      <w:r>
        <w:rPr>
          <w:rFonts w:ascii="Times New Roman" w:hAnsi="Times New Roman"/>
          <w:b/>
          <w:bCs/>
          <w:sz w:val="22"/>
          <w:szCs w:val="22"/>
        </w:rPr>
        <w:t>Ă COMPLETĂ PUBLICAȚII</w:t>
      </w:r>
      <w:r w:rsidRPr="00E7773B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27052EA5" w14:textId="77777777" w:rsidR="00C87207" w:rsidRDefault="00C87207" w:rsidP="00C87207">
      <w:pPr>
        <w:spacing w:line="320" w:lineRule="atLeast"/>
        <w:jc w:val="both"/>
        <w:rPr>
          <w:rFonts w:ascii="Times New Roman" w:hAnsi="Times New Roman"/>
          <w:sz w:val="22"/>
          <w:szCs w:val="22"/>
        </w:rPr>
      </w:pPr>
    </w:p>
    <w:p w14:paraId="0CDB33E8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hAnsi="Times New Roman"/>
          <w:sz w:val="22"/>
          <w:szCs w:val="22"/>
        </w:rPr>
        <w:t xml:space="preserve">Gheorghe L., Apostol A., </w:t>
      </w:r>
      <w:r w:rsidRPr="00E7773B">
        <w:rPr>
          <w:rFonts w:ascii="Times New Roman" w:hAnsi="Times New Roman"/>
          <w:b/>
          <w:bCs/>
          <w:sz w:val="22"/>
          <w:szCs w:val="22"/>
        </w:rPr>
        <w:t>Vătăman (Tălîngă) A.A.,</w:t>
      </w:r>
      <w:r w:rsidRPr="00E7773B">
        <w:rPr>
          <w:rFonts w:ascii="Times New Roman" w:hAnsi="Times New Roman"/>
          <w:sz w:val="22"/>
          <w:szCs w:val="22"/>
        </w:rPr>
        <w:t xml:space="preserve"> Codreanu A.M., Mederle A.L., Suciu O., Onofrei R.R., Borza C. </w:t>
      </w:r>
      <w:r w:rsidRPr="00E7773B">
        <w:rPr>
          <w:rFonts w:ascii="Times New Roman" w:hAnsi="Times New Roman"/>
          <w:b/>
          <w:bCs/>
          <w:sz w:val="22"/>
          <w:szCs w:val="22"/>
        </w:rPr>
        <w:t>Effects of physical therapy and CO₂ treatment in patients with hypertension and lumbar pathology in Buziaș resort.</w:t>
      </w:r>
      <w:r w:rsidRPr="00E7773B">
        <w:rPr>
          <w:rFonts w:ascii="Times New Roman" w:hAnsi="Times New Roman"/>
          <w:sz w:val="22"/>
          <w:szCs w:val="22"/>
        </w:rPr>
        <w:t xml:space="preserve"> Medicine in Evolution Volume XXIX, No. 4, 2023, Timişoara, Romania ISSN 2065-376X p.11-18</w:t>
      </w:r>
    </w:p>
    <w:p w14:paraId="5062F517" w14:textId="77777777" w:rsidR="00C87207" w:rsidRDefault="00C87207" w:rsidP="00C87207">
      <w:pPr>
        <w:pStyle w:val="ListParagraph"/>
        <w:spacing w:line="320" w:lineRule="atLeast"/>
        <w:jc w:val="both"/>
        <w:rPr>
          <w:rFonts w:ascii="Times New Roman" w:hAnsi="Times New Roman"/>
          <w:sz w:val="22"/>
          <w:szCs w:val="22"/>
        </w:rPr>
      </w:pPr>
    </w:p>
    <w:p w14:paraId="7F615AD4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eastAsia="Cambria" w:hAnsi="Times New Roman"/>
          <w:bCs/>
          <w:sz w:val="22"/>
          <w:szCs w:val="22"/>
        </w:rPr>
        <w:t xml:space="preserve">Adina TRĂILĂ, Margit ȘERBAN, </w:t>
      </w:r>
      <w:r w:rsidRPr="00E7773B">
        <w:rPr>
          <w:rFonts w:ascii="Times New Roman" w:eastAsia="Cambria" w:hAnsi="Times New Roman"/>
          <w:b/>
          <w:sz w:val="22"/>
          <w:szCs w:val="22"/>
        </w:rPr>
        <w:t>Andreea-Ancuța VĂTĂMAN (TĂLÎNGĂ),</w:t>
      </w:r>
      <w:r w:rsidRPr="00E7773B">
        <w:rPr>
          <w:rFonts w:ascii="Times New Roman" w:eastAsia="Cambria" w:hAnsi="Times New Roman"/>
          <w:bCs/>
          <w:sz w:val="22"/>
          <w:szCs w:val="22"/>
        </w:rPr>
        <w:t xml:space="preserve"> Ada-Maria CODREANU , Roxana-Ramona ONOFREI, Oana SUCIU. </w:t>
      </w:r>
      <w:r w:rsidRPr="00E7773B">
        <w:rPr>
          <w:rFonts w:ascii="Times New Roman" w:hAnsi="Times New Roman"/>
          <w:b/>
          <w:sz w:val="22"/>
          <w:szCs w:val="22"/>
        </w:rPr>
        <w:t>The role of physical activity in the rehabilitation of hemophilic arthropathy patients</w:t>
      </w:r>
      <w:r w:rsidRPr="00E7773B">
        <w:rPr>
          <w:rFonts w:ascii="Times New Roman" w:hAnsi="Times New Roman"/>
          <w:bCs/>
          <w:sz w:val="22"/>
          <w:szCs w:val="22"/>
        </w:rPr>
        <w:t>. Timişoara</w:t>
      </w:r>
      <w:r w:rsidRPr="00E7773B">
        <w:rPr>
          <w:rFonts w:ascii="Times New Roman" w:hAnsi="Times New Roman"/>
          <w:sz w:val="22"/>
          <w:szCs w:val="22"/>
        </w:rPr>
        <w:t xml:space="preserve"> Physical Education and Rehabilitation Journal. Vol XVI, Issue 31 10.2478/tperj-2023-0008</w:t>
      </w:r>
    </w:p>
    <w:p w14:paraId="54E6714C" w14:textId="77777777" w:rsidR="00C87207" w:rsidRPr="00122AAA" w:rsidRDefault="00C87207" w:rsidP="00C87207">
      <w:pPr>
        <w:spacing w:line="320" w:lineRule="atLeast"/>
        <w:jc w:val="both"/>
        <w:rPr>
          <w:rFonts w:ascii="Times New Roman" w:hAnsi="Times New Roman"/>
          <w:sz w:val="22"/>
          <w:szCs w:val="22"/>
        </w:rPr>
      </w:pPr>
    </w:p>
    <w:p w14:paraId="27955B3C" w14:textId="77777777" w:rsidR="00C87207" w:rsidRPr="002C7A61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2C7A61">
        <w:rPr>
          <w:rFonts w:ascii="Times New Roman" w:hAnsi="Times New Roman"/>
          <w:sz w:val="22"/>
          <w:szCs w:val="22"/>
        </w:rPr>
        <w:t xml:space="preserve">Adina Trăilă, Margit Șerban, </w:t>
      </w:r>
      <w:r w:rsidRPr="002C7A61">
        <w:rPr>
          <w:rFonts w:ascii="Times New Roman" w:hAnsi="Times New Roman"/>
          <w:b/>
          <w:bCs/>
          <w:sz w:val="22"/>
          <w:szCs w:val="22"/>
        </w:rPr>
        <w:t>Vatăman Andreea,</w:t>
      </w:r>
      <w:r w:rsidRPr="002C7A61">
        <w:rPr>
          <w:rFonts w:ascii="Times New Roman" w:hAnsi="Times New Roman"/>
          <w:sz w:val="22"/>
          <w:szCs w:val="22"/>
        </w:rPr>
        <w:t xml:space="preserve"> Emilia Ursu, Opait Dungan Timeia, Delia Savescu. </w:t>
      </w:r>
      <w:r w:rsidRPr="002C7A61">
        <w:rPr>
          <w:rFonts w:ascii="Times New Roman" w:hAnsi="Times New Roman"/>
          <w:b/>
          <w:bCs/>
          <w:sz w:val="22"/>
          <w:szCs w:val="22"/>
        </w:rPr>
        <w:t xml:space="preserve">The importance of pharmacokinetic studies in people with haemophilia in Romania. </w:t>
      </w:r>
      <w:r w:rsidRPr="002C7A61">
        <w:rPr>
          <w:rFonts w:ascii="Times New Roman" w:hAnsi="Times New Roman"/>
          <w:color w:val="202124"/>
          <w:sz w:val="22"/>
          <w:szCs w:val="22"/>
          <w:lang w:val="en"/>
        </w:rPr>
        <w:t xml:space="preserve">8th </w:t>
      </w:r>
      <w:r>
        <w:rPr>
          <w:rFonts w:ascii="Times New Roman" w:hAnsi="Times New Roman"/>
          <w:color w:val="202124"/>
          <w:sz w:val="22"/>
          <w:szCs w:val="22"/>
          <w:lang w:val="en"/>
        </w:rPr>
        <w:t>N</w:t>
      </w:r>
      <w:r w:rsidRPr="002C7A61">
        <w:rPr>
          <w:rFonts w:ascii="Times New Roman" w:hAnsi="Times New Roman"/>
          <w:color w:val="202124"/>
          <w:sz w:val="22"/>
          <w:szCs w:val="22"/>
          <w:lang w:val="en"/>
        </w:rPr>
        <w:t xml:space="preserve">ational </w:t>
      </w:r>
      <w:r>
        <w:rPr>
          <w:rFonts w:ascii="Times New Roman" w:hAnsi="Times New Roman"/>
          <w:color w:val="202124"/>
          <w:sz w:val="22"/>
          <w:szCs w:val="22"/>
          <w:lang w:val="en"/>
        </w:rPr>
        <w:t>C</w:t>
      </w:r>
      <w:r w:rsidRPr="002C7A61">
        <w:rPr>
          <w:rFonts w:ascii="Times New Roman" w:hAnsi="Times New Roman"/>
          <w:color w:val="202124"/>
          <w:sz w:val="22"/>
          <w:szCs w:val="22"/>
          <w:lang w:val="en"/>
        </w:rPr>
        <w:t>onference of the Romanian Society of Hemostasis and Thrombosis, November 9-11, 2023, Bucharest, abstract book p.3</w:t>
      </w:r>
    </w:p>
    <w:p w14:paraId="27D9D27B" w14:textId="77777777" w:rsidR="00C87207" w:rsidRDefault="00C87207" w:rsidP="00C87207">
      <w:pPr>
        <w:pStyle w:val="ListParagraph"/>
        <w:spacing w:line="320" w:lineRule="atLeast"/>
        <w:jc w:val="both"/>
        <w:rPr>
          <w:rFonts w:ascii="Times New Roman" w:hAnsi="Times New Roman"/>
          <w:sz w:val="22"/>
          <w:szCs w:val="22"/>
        </w:rPr>
      </w:pPr>
    </w:p>
    <w:p w14:paraId="6A6C8FAC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hAnsi="Times New Roman"/>
          <w:b/>
          <w:bCs/>
          <w:sz w:val="22"/>
          <w:szCs w:val="22"/>
        </w:rPr>
        <w:t>A.A.Vataman,</w:t>
      </w:r>
      <w:r w:rsidRPr="00E7773B">
        <w:rPr>
          <w:rFonts w:ascii="Times New Roman" w:hAnsi="Times New Roman"/>
          <w:sz w:val="22"/>
          <w:szCs w:val="22"/>
        </w:rPr>
        <w:t xml:space="preserve"> A.M.Codreanu, L.Gheorghe, L.Nicolescu, T.Gaborean, A.R.Dinu, A.O.Duse, M.Dragoi. R.G.Dragoi. </w:t>
      </w:r>
      <w:r w:rsidRPr="00E7773B">
        <w:rPr>
          <w:rFonts w:ascii="Times New Roman" w:hAnsi="Times New Roman"/>
          <w:b/>
          <w:bCs/>
          <w:sz w:val="22"/>
          <w:szCs w:val="22"/>
        </w:rPr>
        <w:t>Balneotherapy treatment methods is Buzias resort to improve the quality of life in patients with cardiovascular pathology</w:t>
      </w:r>
      <w:r w:rsidRPr="00E7773B">
        <w:rPr>
          <w:rFonts w:ascii="Times New Roman" w:hAnsi="Times New Roman"/>
          <w:sz w:val="22"/>
          <w:szCs w:val="22"/>
        </w:rPr>
        <w:t>. National Congress of Physical and Rehabilitation Medicine. Abstract Book- p.128. ISSN 2457-9785 ISSN-L 2457-978</w:t>
      </w:r>
      <w:r>
        <w:rPr>
          <w:rFonts w:ascii="Times New Roman" w:hAnsi="Times New Roman"/>
          <w:sz w:val="22"/>
          <w:szCs w:val="22"/>
        </w:rPr>
        <w:t>, București, 2023</w:t>
      </w:r>
    </w:p>
    <w:p w14:paraId="61D0B544" w14:textId="77777777" w:rsidR="00C87207" w:rsidRPr="00122AAA" w:rsidRDefault="00C87207" w:rsidP="00C87207">
      <w:pPr>
        <w:spacing w:line="320" w:lineRule="atLeast"/>
        <w:jc w:val="both"/>
        <w:rPr>
          <w:rFonts w:ascii="Times New Roman" w:hAnsi="Times New Roman"/>
          <w:sz w:val="22"/>
          <w:szCs w:val="22"/>
        </w:rPr>
      </w:pPr>
    </w:p>
    <w:p w14:paraId="1EC6CE3E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D61B5C">
        <w:rPr>
          <w:rFonts w:ascii="Times New Roman" w:hAnsi="Times New Roman"/>
          <w:sz w:val="22"/>
          <w:szCs w:val="22"/>
        </w:rPr>
        <w:t xml:space="preserve">L.Catan, E.Amaricai, </w:t>
      </w:r>
      <w:r w:rsidRPr="00D61B5C">
        <w:rPr>
          <w:rFonts w:ascii="Times New Roman" w:hAnsi="Times New Roman"/>
          <w:b/>
          <w:bCs/>
          <w:sz w:val="22"/>
          <w:szCs w:val="22"/>
        </w:rPr>
        <w:t>A.Vataman</w:t>
      </w:r>
      <w:r w:rsidRPr="00D61B5C">
        <w:rPr>
          <w:rFonts w:ascii="Times New Roman" w:hAnsi="Times New Roman"/>
          <w:sz w:val="22"/>
          <w:szCs w:val="22"/>
        </w:rPr>
        <w:t xml:space="preserve">, M.Rezumes, P. Yikili, A.Baran. </w:t>
      </w:r>
      <w:r w:rsidRPr="00D61B5C">
        <w:rPr>
          <w:rFonts w:ascii="Times New Roman" w:hAnsi="Times New Roman"/>
          <w:b/>
          <w:bCs/>
          <w:sz w:val="22"/>
          <w:szCs w:val="22"/>
        </w:rPr>
        <w:t>The role of physicalexercise for children and adolescents with type 1 diabetes</w:t>
      </w:r>
      <w:r w:rsidRPr="00D61B5C">
        <w:rPr>
          <w:rFonts w:ascii="Times New Roman" w:hAnsi="Times New Roman"/>
          <w:sz w:val="22"/>
          <w:szCs w:val="22"/>
        </w:rPr>
        <w:t xml:space="preserve">. National Congress of Physical and Rehabilitation Medicine. Abstract Book- p.132. ISSN 2457-9785 ISSN-L 2457-978 </w:t>
      </w:r>
      <w:r>
        <w:rPr>
          <w:rFonts w:ascii="Times New Roman" w:hAnsi="Times New Roman"/>
          <w:sz w:val="22"/>
          <w:szCs w:val="22"/>
        </w:rPr>
        <w:t>, București 2023</w:t>
      </w:r>
    </w:p>
    <w:p w14:paraId="4BE2E083" w14:textId="77777777" w:rsidR="00C87207" w:rsidRDefault="00C87207" w:rsidP="00C87207">
      <w:pPr>
        <w:pStyle w:val="ListParagraph"/>
        <w:spacing w:line="320" w:lineRule="atLeast"/>
        <w:jc w:val="both"/>
        <w:rPr>
          <w:rFonts w:ascii="Times New Roman" w:hAnsi="Times New Roman"/>
          <w:sz w:val="22"/>
          <w:szCs w:val="22"/>
        </w:rPr>
      </w:pPr>
    </w:p>
    <w:p w14:paraId="59CBE013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hAnsi="Times New Roman"/>
          <w:b/>
          <w:bCs/>
          <w:sz w:val="22"/>
          <w:szCs w:val="22"/>
        </w:rPr>
        <w:t xml:space="preserve">Andreea-Ancuta Talinga (Vataman), </w:t>
      </w:r>
      <w:r w:rsidRPr="00E7773B">
        <w:rPr>
          <w:rFonts w:ascii="Times New Roman" w:hAnsi="Times New Roman"/>
          <w:sz w:val="22"/>
          <w:szCs w:val="22"/>
        </w:rPr>
        <w:t xml:space="preserve">Alexandra Laura Mederle, Ada-Maria Codreanu, Roxana Ramona Onofrei, Claudia Borza. </w:t>
      </w:r>
      <w:r w:rsidRPr="00E7773B">
        <w:rPr>
          <w:rFonts w:ascii="Times New Roman" w:hAnsi="Times New Roman"/>
          <w:b/>
          <w:bCs/>
          <w:sz w:val="22"/>
          <w:szCs w:val="22"/>
        </w:rPr>
        <w:t>Nerve conduction assessments in patients with lumbar  radiculopathy – an observational study</w:t>
      </w:r>
      <w:r w:rsidRPr="00E7773B">
        <w:rPr>
          <w:rFonts w:ascii="Times New Roman" w:hAnsi="Times New Roman"/>
          <w:sz w:val="22"/>
          <w:szCs w:val="22"/>
        </w:rPr>
        <w:t xml:space="preserve">. </w:t>
      </w:r>
      <w:r w:rsidRPr="00E7773B">
        <w:rPr>
          <w:rFonts w:ascii="Times New Roman" w:hAnsi="Times New Roman"/>
          <w:i/>
          <w:sz w:val="22"/>
          <w:szCs w:val="22"/>
        </w:rPr>
        <w:t xml:space="preserve">Balneo and PRM Research Journal </w:t>
      </w:r>
      <w:r w:rsidRPr="00E7773B">
        <w:rPr>
          <w:rFonts w:ascii="Times New Roman" w:hAnsi="Times New Roman"/>
          <w:sz w:val="22"/>
          <w:szCs w:val="22"/>
        </w:rPr>
        <w:t xml:space="preserve">2023, </w:t>
      </w:r>
      <w:r w:rsidRPr="00E7773B">
        <w:rPr>
          <w:rFonts w:ascii="Times New Roman" w:hAnsi="Times New Roman"/>
          <w:i/>
          <w:sz w:val="22"/>
          <w:szCs w:val="22"/>
        </w:rPr>
        <w:t>14</w:t>
      </w:r>
      <w:r w:rsidRPr="00E7773B">
        <w:rPr>
          <w:rFonts w:ascii="Times New Roman" w:hAnsi="Times New Roman"/>
          <w:sz w:val="22"/>
          <w:szCs w:val="22"/>
        </w:rPr>
        <w:t xml:space="preserve">, 3  https://doi.org/ 10.12680/balneo.2023.594 </w:t>
      </w:r>
    </w:p>
    <w:p w14:paraId="7D60149C" w14:textId="77777777" w:rsidR="00C87207" w:rsidRPr="00122AAA" w:rsidRDefault="00C87207" w:rsidP="00C87207">
      <w:pPr>
        <w:rPr>
          <w:rFonts w:ascii="Times New Roman" w:hAnsi="Times New Roman"/>
          <w:b/>
          <w:bCs/>
          <w:sz w:val="22"/>
          <w:szCs w:val="22"/>
        </w:rPr>
      </w:pPr>
    </w:p>
    <w:p w14:paraId="6A03B176" w14:textId="77777777" w:rsidR="00C87207" w:rsidRPr="00122AAA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hAnsi="Times New Roman"/>
          <w:b/>
          <w:bCs/>
          <w:sz w:val="22"/>
          <w:szCs w:val="22"/>
        </w:rPr>
        <w:t>Vătăman A.A</w:t>
      </w:r>
      <w:r w:rsidRPr="00E7773B">
        <w:rPr>
          <w:rFonts w:ascii="Times New Roman" w:hAnsi="Times New Roman"/>
          <w:sz w:val="22"/>
          <w:szCs w:val="22"/>
        </w:rPr>
        <w:t xml:space="preserve"> ,Codreanu A.M, Gheorghe L., Nicolescu L, Găborean T., Dinu A.R, Dușe A.O, Dragoi M, Drăgoi R.G- </w:t>
      </w:r>
      <w:r w:rsidRPr="00E7773B">
        <w:rPr>
          <w:rFonts w:ascii="Times New Roman" w:hAnsi="Times New Roman"/>
          <w:b/>
          <w:bCs/>
          <w:sz w:val="22"/>
          <w:szCs w:val="22"/>
        </w:rPr>
        <w:t xml:space="preserve">Management of cardiovascular recovery in patients from Buzias resort – an observational study. </w:t>
      </w:r>
      <w:r w:rsidRPr="00E7773B">
        <w:rPr>
          <w:rFonts w:ascii="Times New Roman" w:hAnsi="Times New Roman"/>
          <w:sz w:val="22"/>
          <w:szCs w:val="22"/>
        </w:rPr>
        <w:t>National Congress of Physical and Rehabilitation Medicine &amp;Balneology -Congress Abstracts Vol 14, No.3, September 2023, p.11-12, ISSN 2734-8458 p ISSN 2734-844X Balneo and PRM Research Journal-</w:t>
      </w:r>
      <w:r w:rsidRPr="00E7773B">
        <w:rPr>
          <w:rFonts w:ascii="Times New Roman" w:hAnsi="Times New Roman"/>
          <w:i/>
          <w:iCs/>
          <w:sz w:val="22"/>
          <w:szCs w:val="22"/>
        </w:rPr>
        <w:t xml:space="preserve">lucrare premiata cu  Premiul II la sectiunea prezentari orale Balneoclimatology- Therapeutic sanogenic natural factors </w:t>
      </w:r>
    </w:p>
    <w:p w14:paraId="2ABBE166" w14:textId="77777777" w:rsidR="00C87207" w:rsidRPr="00122AAA" w:rsidRDefault="00C87207" w:rsidP="00C87207">
      <w:pPr>
        <w:pStyle w:val="ListParagraph"/>
        <w:rPr>
          <w:rFonts w:ascii="Times New Roman" w:hAnsi="Times New Roman"/>
          <w:sz w:val="22"/>
          <w:szCs w:val="22"/>
        </w:rPr>
      </w:pPr>
    </w:p>
    <w:p w14:paraId="04C2BE41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hAnsi="Times New Roman"/>
          <w:sz w:val="22"/>
          <w:szCs w:val="22"/>
        </w:rPr>
        <w:lastRenderedPageBreak/>
        <w:t xml:space="preserve">A.O. Duse, A.R.Dinu, G.Sanmarghitan, M.Dragoi, A.M.Codreanu, </w:t>
      </w:r>
      <w:r w:rsidRPr="00E7773B">
        <w:rPr>
          <w:rFonts w:ascii="Times New Roman" w:hAnsi="Times New Roman"/>
          <w:b/>
          <w:bCs/>
          <w:sz w:val="22"/>
          <w:szCs w:val="22"/>
        </w:rPr>
        <w:t>A.A.Vataman,</w:t>
      </w:r>
      <w:r w:rsidRPr="00E7773B">
        <w:rPr>
          <w:rFonts w:ascii="Times New Roman" w:hAnsi="Times New Roman"/>
          <w:sz w:val="22"/>
          <w:szCs w:val="22"/>
        </w:rPr>
        <w:t xml:space="preserve"> R.G.Dragoi. </w:t>
      </w:r>
      <w:r w:rsidRPr="00E7773B">
        <w:rPr>
          <w:rFonts w:ascii="Times New Roman" w:hAnsi="Times New Roman"/>
          <w:b/>
          <w:bCs/>
          <w:sz w:val="22"/>
          <w:szCs w:val="22"/>
        </w:rPr>
        <w:t xml:space="preserve">The use of mineral waters from Banat-Crisana hydrographic area as natural therapeutic factor. </w:t>
      </w:r>
      <w:r w:rsidRPr="00E7773B">
        <w:rPr>
          <w:rFonts w:ascii="Times New Roman" w:hAnsi="Times New Roman"/>
          <w:sz w:val="22"/>
          <w:szCs w:val="22"/>
        </w:rPr>
        <w:t>National Congress of Physical and Rehabilitation Medicine &amp;Balneology -Congress Abstracts Vol 14, No.3, September 2023, p.7, ISSN 2734-8458 p ISSN 2734-844X Balneo and PRM Research Journal</w:t>
      </w:r>
      <w:r>
        <w:rPr>
          <w:rFonts w:ascii="Times New Roman" w:hAnsi="Times New Roman"/>
          <w:sz w:val="22"/>
          <w:szCs w:val="22"/>
        </w:rPr>
        <w:t xml:space="preserve">. </w:t>
      </w:r>
      <w:r w:rsidRPr="00E7773B">
        <w:rPr>
          <w:rFonts w:ascii="Times New Roman" w:hAnsi="Times New Roman"/>
          <w:i/>
          <w:iCs/>
          <w:sz w:val="22"/>
          <w:szCs w:val="22"/>
        </w:rPr>
        <w:t>lucrare premiata cu  Premiul II</w:t>
      </w:r>
      <w:r>
        <w:rPr>
          <w:rFonts w:ascii="Times New Roman" w:hAnsi="Times New Roman"/>
          <w:i/>
          <w:iCs/>
          <w:sz w:val="22"/>
          <w:szCs w:val="22"/>
        </w:rPr>
        <w:t>I</w:t>
      </w:r>
      <w:r w:rsidRPr="00E7773B">
        <w:rPr>
          <w:rFonts w:ascii="Times New Roman" w:hAnsi="Times New Roman"/>
          <w:i/>
          <w:iCs/>
          <w:sz w:val="22"/>
          <w:szCs w:val="22"/>
        </w:rPr>
        <w:t xml:space="preserve"> la sectiunea prezentari orale Balneoclimatology- Therapeutic sanogenic natural factors</w:t>
      </w:r>
    </w:p>
    <w:p w14:paraId="3E097FEE" w14:textId="77777777" w:rsidR="00C87207" w:rsidRPr="00E7773B" w:rsidRDefault="00C87207" w:rsidP="00C87207">
      <w:pPr>
        <w:pStyle w:val="ListParagraph"/>
        <w:rPr>
          <w:rFonts w:ascii="Times New Roman" w:hAnsi="Times New Roman"/>
          <w:sz w:val="22"/>
          <w:szCs w:val="22"/>
        </w:rPr>
      </w:pPr>
    </w:p>
    <w:p w14:paraId="0D7DAFC5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hAnsi="Times New Roman"/>
          <w:sz w:val="22"/>
          <w:szCs w:val="22"/>
        </w:rPr>
        <w:t xml:space="preserve">A.O. Duse, A.R.Dinu, G.Sanmarghitan, M.Dragoi, A.M.Codreanu, </w:t>
      </w:r>
      <w:r w:rsidRPr="00E7773B">
        <w:rPr>
          <w:rFonts w:ascii="Times New Roman" w:hAnsi="Times New Roman"/>
          <w:b/>
          <w:bCs/>
          <w:sz w:val="22"/>
          <w:szCs w:val="22"/>
        </w:rPr>
        <w:t>A.A.Vataman,</w:t>
      </w:r>
      <w:r w:rsidRPr="00E7773B">
        <w:rPr>
          <w:rFonts w:ascii="Times New Roman" w:hAnsi="Times New Roman"/>
          <w:sz w:val="22"/>
          <w:szCs w:val="22"/>
        </w:rPr>
        <w:t xml:space="preserve"> R.G.Dragoi.</w:t>
      </w:r>
      <w:r w:rsidRPr="00E7773B">
        <w:rPr>
          <w:rFonts w:ascii="Times New Roman" w:hAnsi="Times New Roman"/>
          <w:b/>
          <w:bCs/>
          <w:sz w:val="22"/>
          <w:szCs w:val="22"/>
        </w:rPr>
        <w:t xml:space="preserve">Buzias resort-hystory, natural factors and climatology. </w:t>
      </w:r>
      <w:r w:rsidRPr="00E7773B">
        <w:rPr>
          <w:rFonts w:ascii="Times New Roman" w:hAnsi="Times New Roman"/>
          <w:sz w:val="22"/>
          <w:szCs w:val="22"/>
        </w:rPr>
        <w:t>National Congress of Physical and Rehabilitation Medicine &amp;Balneology -Congress Abstracts Vol 14, No.3, September 2023, p.9-10, ISSN 2734-8458 p ISSN 2734-844X Balneo and PRM Research Journal</w:t>
      </w:r>
      <w:r>
        <w:rPr>
          <w:rFonts w:ascii="Times New Roman" w:hAnsi="Times New Roman"/>
          <w:sz w:val="22"/>
          <w:szCs w:val="22"/>
        </w:rPr>
        <w:t xml:space="preserve">. </w:t>
      </w:r>
      <w:r w:rsidRPr="00E7773B">
        <w:rPr>
          <w:rFonts w:ascii="Times New Roman" w:hAnsi="Times New Roman"/>
          <w:i/>
          <w:iCs/>
          <w:sz w:val="22"/>
          <w:szCs w:val="22"/>
        </w:rPr>
        <w:t xml:space="preserve">lucrare premiata cu  </w:t>
      </w:r>
      <w:r>
        <w:rPr>
          <w:rFonts w:ascii="Times New Roman" w:hAnsi="Times New Roman"/>
          <w:i/>
          <w:iCs/>
          <w:sz w:val="22"/>
          <w:szCs w:val="22"/>
        </w:rPr>
        <w:t xml:space="preserve">Mentiune </w:t>
      </w:r>
      <w:r w:rsidRPr="00E7773B">
        <w:rPr>
          <w:rFonts w:ascii="Times New Roman" w:hAnsi="Times New Roman"/>
          <w:i/>
          <w:iCs/>
          <w:sz w:val="22"/>
          <w:szCs w:val="22"/>
        </w:rPr>
        <w:t>la sectiunea prezentari orale Balneoclimatology- Therapeutic sanogenic natural factors</w:t>
      </w:r>
    </w:p>
    <w:p w14:paraId="29CCD808" w14:textId="77777777" w:rsidR="00C87207" w:rsidRPr="00E7773B" w:rsidRDefault="00C87207" w:rsidP="00C87207">
      <w:pPr>
        <w:pStyle w:val="ListParagraph"/>
        <w:rPr>
          <w:rFonts w:ascii="Times New Roman" w:hAnsi="Times New Roman"/>
          <w:sz w:val="22"/>
          <w:szCs w:val="22"/>
        </w:rPr>
      </w:pPr>
    </w:p>
    <w:p w14:paraId="32887EFA" w14:textId="77777777" w:rsidR="00C87207" w:rsidRPr="00122AAA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hAnsi="Times New Roman"/>
          <w:sz w:val="22"/>
          <w:szCs w:val="22"/>
        </w:rPr>
        <w:t xml:space="preserve">R.G.Dragoi, A.Dinu, D.Popa, A.Codreanu, </w:t>
      </w:r>
      <w:r w:rsidRPr="00E7773B">
        <w:rPr>
          <w:rFonts w:ascii="Times New Roman" w:hAnsi="Times New Roman"/>
          <w:b/>
          <w:bCs/>
          <w:sz w:val="22"/>
          <w:szCs w:val="22"/>
        </w:rPr>
        <w:t>A.Vataman</w:t>
      </w:r>
      <w:r w:rsidRPr="00E7773B">
        <w:rPr>
          <w:rFonts w:ascii="Times New Roman" w:hAnsi="Times New Roman"/>
          <w:sz w:val="22"/>
          <w:szCs w:val="22"/>
        </w:rPr>
        <w:t xml:space="preserve">, P.Munteanu, C.Avram, A.Duse. </w:t>
      </w:r>
      <w:r w:rsidRPr="00E7773B">
        <w:rPr>
          <w:rFonts w:ascii="Times New Roman" w:hAnsi="Times New Roman"/>
          <w:b/>
          <w:bCs/>
          <w:sz w:val="22"/>
          <w:szCs w:val="22"/>
        </w:rPr>
        <w:t>A dedicated robot can improve quality of life and physical function in elderly patients with mild cognitive disfunction-results from the ReMIND study.</w:t>
      </w:r>
      <w:r w:rsidRPr="00E7773B">
        <w:rPr>
          <w:rFonts w:ascii="Times New Roman" w:hAnsi="Times New Roman"/>
          <w:sz w:val="22"/>
          <w:szCs w:val="22"/>
        </w:rPr>
        <w:t xml:space="preserve"> National Congress of Physical and Rehabilitation Medicine &amp;Balneology -Congress Abstracts Vol 14, No.3, September 2023, p.19, ISSN 2734-8458 p ISSN 2734-844X Balneo and PRM Research Journal </w:t>
      </w:r>
    </w:p>
    <w:p w14:paraId="397C0F04" w14:textId="77777777" w:rsidR="00C87207" w:rsidRPr="00E7773B" w:rsidRDefault="00C87207" w:rsidP="00C87207">
      <w:pPr>
        <w:pStyle w:val="ListParagraph"/>
        <w:rPr>
          <w:rFonts w:ascii="Times New Roman" w:hAnsi="Times New Roman"/>
          <w:b/>
          <w:bCs/>
          <w:sz w:val="22"/>
          <w:szCs w:val="22"/>
        </w:rPr>
      </w:pPr>
    </w:p>
    <w:p w14:paraId="6758F041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hAnsi="Times New Roman"/>
          <w:b/>
          <w:bCs/>
          <w:sz w:val="22"/>
          <w:szCs w:val="22"/>
        </w:rPr>
        <w:t>Andreea-Ancuta Vataman,</w:t>
      </w:r>
      <w:r w:rsidRPr="00E7773B">
        <w:rPr>
          <w:rFonts w:ascii="Times New Roman" w:hAnsi="Times New Roman"/>
          <w:sz w:val="22"/>
          <w:szCs w:val="22"/>
        </w:rPr>
        <w:t xml:space="preserve"> Ada-Maria Codreanu, Nicoleta-Alexandra Lupu, Anca-Raluca Dinu, Adina-Octavia Duse, Mihai Dragoi, Răzvan-Gabriel Dragoi. </w:t>
      </w:r>
      <w:r w:rsidRPr="00E7773B">
        <w:rPr>
          <w:rFonts w:ascii="Times New Roman" w:hAnsi="Times New Roman"/>
          <w:b/>
          <w:bCs/>
          <w:sz w:val="22"/>
          <w:szCs w:val="22"/>
        </w:rPr>
        <w:t>Modifications of vital parameters in patients with spinal and peripheral osteoarthritis disease and arterial hypertension associated with mofettes treatment</w:t>
      </w:r>
      <w:r w:rsidRPr="00E7773B">
        <w:rPr>
          <w:rFonts w:ascii="Times New Roman" w:hAnsi="Times New Roman"/>
          <w:sz w:val="22"/>
          <w:szCs w:val="22"/>
        </w:rPr>
        <w:t>. 45th Annual National Congress of Physical Medicine and Rehabilitation. Abstract book p.112 ISSN 2427-9785 ISSN-L 2457-978</w:t>
      </w:r>
      <w:r>
        <w:rPr>
          <w:rFonts w:ascii="Times New Roman" w:hAnsi="Times New Roman"/>
          <w:sz w:val="22"/>
          <w:szCs w:val="22"/>
        </w:rPr>
        <w:t>, Bucuresti, 2022</w:t>
      </w:r>
    </w:p>
    <w:p w14:paraId="5A05EBB7" w14:textId="77777777" w:rsidR="00C87207" w:rsidRPr="00E7773B" w:rsidRDefault="00C87207" w:rsidP="00C87207">
      <w:pPr>
        <w:pStyle w:val="ListParagraph"/>
        <w:rPr>
          <w:rStyle w:val="Emphasis"/>
          <w:rFonts w:ascii="Times New Roman" w:hAnsi="Times New Roman"/>
          <w:i w:val="0"/>
          <w:iCs w:val="0"/>
          <w:sz w:val="22"/>
          <w:szCs w:val="22"/>
        </w:rPr>
      </w:pPr>
    </w:p>
    <w:p w14:paraId="3030C038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Style w:val="Emphasis"/>
          <w:rFonts w:ascii="Times New Roman" w:hAnsi="Times New Roman"/>
          <w:sz w:val="22"/>
          <w:szCs w:val="22"/>
        </w:rPr>
        <w:t xml:space="preserve">Tania GĂBOREAN, Iasmina IASICOV, Ada-Maria CODREANU, </w:t>
      </w:r>
      <w:r w:rsidRPr="00E7773B">
        <w:rPr>
          <w:rStyle w:val="Emphasis"/>
          <w:rFonts w:ascii="Times New Roman" w:hAnsi="Times New Roman"/>
          <w:b/>
          <w:bCs/>
          <w:sz w:val="22"/>
          <w:szCs w:val="22"/>
        </w:rPr>
        <w:t>Andreeea-Ancuța VĂTĂMAN,</w:t>
      </w:r>
      <w:r w:rsidRPr="00E7773B">
        <w:rPr>
          <w:rStyle w:val="Emphasis"/>
          <w:rFonts w:ascii="Times New Roman" w:hAnsi="Times New Roman"/>
          <w:sz w:val="22"/>
          <w:szCs w:val="22"/>
        </w:rPr>
        <w:t xml:space="preserve"> Paul-Sebastian MUNTEAN, Anca-Raluca DINU, Mihai DRAGOI, Răzvan-Gabriel DRĂGOI, Adina-Octavia DUȘE. </w:t>
      </w:r>
      <w:r w:rsidRPr="00E7773B">
        <w:rPr>
          <w:rStyle w:val="Strong"/>
          <w:rFonts w:ascii="Times New Roman" w:hAnsi="Times New Roman"/>
          <w:sz w:val="22"/>
          <w:szCs w:val="22"/>
        </w:rPr>
        <w:t xml:space="preserve">Assessment of the risk of falling in patients with osteoporosis and a previous hip fracture. </w:t>
      </w:r>
      <w:r w:rsidRPr="00E7773B">
        <w:rPr>
          <w:rFonts w:ascii="Times New Roman" w:hAnsi="Times New Roman"/>
          <w:sz w:val="22"/>
          <w:szCs w:val="22"/>
        </w:rPr>
        <w:t>45th Annual National Congress of Physical Medicine and Rehabilitation. Abstract book p.109 ISSN 2427-9785 ISSN-L 2457-978</w:t>
      </w:r>
      <w:r>
        <w:rPr>
          <w:rFonts w:ascii="Times New Roman" w:hAnsi="Times New Roman"/>
          <w:sz w:val="22"/>
          <w:szCs w:val="22"/>
        </w:rPr>
        <w:t>, Bucuresti, 2022</w:t>
      </w:r>
    </w:p>
    <w:p w14:paraId="594AFE08" w14:textId="77777777" w:rsidR="00C87207" w:rsidRPr="00E7773B" w:rsidRDefault="00C87207" w:rsidP="00C87207">
      <w:pPr>
        <w:pStyle w:val="ListParagraph"/>
        <w:rPr>
          <w:rFonts w:ascii="Times New Roman" w:hAnsi="Times New Roman"/>
          <w:sz w:val="22"/>
          <w:szCs w:val="22"/>
          <w:shd w:val="clear" w:color="auto" w:fill="FFFFFF"/>
        </w:rPr>
      </w:pPr>
    </w:p>
    <w:p w14:paraId="2D006302" w14:textId="77777777" w:rsidR="00C87207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Fonts w:ascii="Times New Roman" w:hAnsi="Times New Roman"/>
          <w:sz w:val="22"/>
          <w:szCs w:val="22"/>
          <w:shd w:val="clear" w:color="auto" w:fill="FFFFFF"/>
        </w:rPr>
        <w:t xml:space="preserve">Anca-Raluca DINU, Adina-Octavia DUȘE, Mihai-Alexandru SĂNDESC, Ada CODREANU, </w:t>
      </w:r>
      <w:r w:rsidRPr="00E7773B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Andreea VĂTĂMAN,</w:t>
      </w:r>
      <w:r w:rsidRPr="00E7773B">
        <w:rPr>
          <w:rFonts w:ascii="Times New Roman" w:hAnsi="Times New Roman"/>
          <w:sz w:val="22"/>
          <w:szCs w:val="22"/>
          <w:shd w:val="clear" w:color="auto" w:fill="FFFFFF"/>
        </w:rPr>
        <w:t xml:space="preserve"> Răzvan-Gabriel DRĂGOI. </w:t>
      </w:r>
      <w:r w:rsidRPr="00E7773B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 xml:space="preserve">The impact and necessity of implementing a complex medical recovery treatment in order to improve the functional status of patients with early and moderate cognitive dysfunction </w:t>
      </w:r>
      <w:r w:rsidRPr="00E7773B">
        <w:rPr>
          <w:rFonts w:ascii="Times New Roman" w:hAnsi="Times New Roman"/>
          <w:sz w:val="22"/>
          <w:szCs w:val="22"/>
        </w:rPr>
        <w:t>45th Annual National Congress of Physical Medicine and Rehabilitation. Abstract book p.85 ISSN 2427-9785 ISSN-L 2457-978</w:t>
      </w:r>
      <w:r>
        <w:rPr>
          <w:rFonts w:ascii="Times New Roman" w:hAnsi="Times New Roman"/>
          <w:sz w:val="22"/>
          <w:szCs w:val="22"/>
        </w:rPr>
        <w:t>, Bucuresti, 2022</w:t>
      </w:r>
    </w:p>
    <w:p w14:paraId="02E2FF00" w14:textId="77777777" w:rsidR="00C87207" w:rsidRPr="00E7773B" w:rsidRDefault="00C87207" w:rsidP="00C87207">
      <w:pPr>
        <w:pStyle w:val="ListParagraph"/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</w:rPr>
      </w:pPr>
    </w:p>
    <w:p w14:paraId="595D4A1D" w14:textId="77777777" w:rsidR="00C87207" w:rsidRPr="00122AAA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E7773B">
        <w:rPr>
          <w:rStyle w:val="Emphasis"/>
          <w:rFonts w:ascii="Times New Roman" w:hAnsi="Times New Roman"/>
          <w:sz w:val="22"/>
          <w:szCs w:val="22"/>
          <w:shd w:val="clear" w:color="auto" w:fill="FFFFFF"/>
        </w:rPr>
        <w:t xml:space="preserve">Anca-Raluca DINU Răzvan-Gabriel DRĂGOI Ada-Maria CODREANU, Paul-Sebastian MUNTEAN,Georgiana BUHAI, </w:t>
      </w:r>
      <w:r w:rsidRPr="00E7773B">
        <w:rPr>
          <w:rStyle w:val="Emphasis"/>
          <w:rFonts w:ascii="Times New Roman" w:hAnsi="Times New Roman"/>
          <w:b/>
          <w:bCs/>
          <w:sz w:val="22"/>
          <w:szCs w:val="22"/>
          <w:shd w:val="clear" w:color="auto" w:fill="FFFFFF"/>
        </w:rPr>
        <w:t>Andreea VĂTĂMAN,</w:t>
      </w:r>
      <w:r w:rsidRPr="00E7773B">
        <w:rPr>
          <w:rStyle w:val="Emphasis"/>
          <w:rFonts w:ascii="Times New Roman" w:hAnsi="Times New Roman"/>
          <w:sz w:val="22"/>
          <w:szCs w:val="22"/>
          <w:shd w:val="clear" w:color="auto" w:fill="FFFFFF"/>
        </w:rPr>
        <w:t xml:space="preserve"> Mihai-Alexandru SĂNDESC</w:t>
      </w:r>
      <w:r w:rsidRPr="00E7773B">
        <w:rPr>
          <w:rFonts w:ascii="Times New Roman" w:hAnsi="Times New Roman"/>
          <w:sz w:val="22"/>
          <w:szCs w:val="22"/>
        </w:rPr>
        <w:t xml:space="preserve">. </w:t>
      </w:r>
      <w:r w:rsidRPr="00E7773B">
        <w:rPr>
          <w:rFonts w:ascii="Times New Roman" w:hAnsi="Times New Roman"/>
          <w:b/>
          <w:bCs/>
          <w:sz w:val="22"/>
          <w:szCs w:val="22"/>
        </w:rPr>
        <w:t xml:space="preserve">Recovery and integration into society of children with Down Syndrome through physiotherapy </w:t>
      </w:r>
      <w:r w:rsidRPr="00E7773B">
        <w:rPr>
          <w:rFonts w:ascii="Times New Roman" w:hAnsi="Times New Roman"/>
          <w:b/>
          <w:bCs/>
          <w:sz w:val="22"/>
          <w:szCs w:val="22"/>
        </w:rPr>
        <w:lastRenderedPageBreak/>
        <w:t>programs and their participation in sports competitions</w:t>
      </w:r>
      <w:r w:rsidRPr="00E7773B">
        <w:rPr>
          <w:rFonts w:ascii="Times New Roman" w:hAnsi="Times New Roman"/>
          <w:sz w:val="22"/>
          <w:szCs w:val="22"/>
        </w:rPr>
        <w:t>. 45th Annual National Congress of Physical Medicine and Rehabilitation. Abstract book p.119 ISSN 2427-9785 ISSN-L 2457-978</w:t>
      </w:r>
      <w:r>
        <w:rPr>
          <w:rFonts w:ascii="Times New Roman" w:hAnsi="Times New Roman"/>
          <w:sz w:val="22"/>
          <w:szCs w:val="22"/>
        </w:rPr>
        <w:t>, Bucuresti, 2022</w:t>
      </w:r>
    </w:p>
    <w:p w14:paraId="6AF10D55" w14:textId="77777777" w:rsidR="00C87207" w:rsidRPr="00D61B5C" w:rsidRDefault="00C87207" w:rsidP="00C87207">
      <w:pPr>
        <w:pStyle w:val="ListParagraph"/>
        <w:rPr>
          <w:rFonts w:ascii="Times New Roman" w:hAnsi="Times New Roman"/>
          <w:sz w:val="22"/>
          <w:szCs w:val="22"/>
        </w:rPr>
      </w:pPr>
    </w:p>
    <w:p w14:paraId="3C995BB5" w14:textId="77777777" w:rsidR="00C87207" w:rsidRPr="002C7A61" w:rsidRDefault="00C87207" w:rsidP="00C87207">
      <w:pPr>
        <w:pStyle w:val="ListParagraph"/>
        <w:numPr>
          <w:ilvl w:val="0"/>
          <w:numId w:val="1"/>
        </w:numPr>
        <w:spacing w:line="320" w:lineRule="atLeast"/>
        <w:jc w:val="both"/>
        <w:rPr>
          <w:rFonts w:ascii="Times New Roman" w:hAnsi="Times New Roman"/>
          <w:sz w:val="22"/>
          <w:szCs w:val="22"/>
        </w:rPr>
      </w:pPr>
      <w:r w:rsidRPr="00D61B5C">
        <w:rPr>
          <w:rFonts w:ascii="Times New Roman" w:hAnsi="Times New Roman"/>
          <w:sz w:val="22"/>
          <w:szCs w:val="22"/>
        </w:rPr>
        <w:t xml:space="preserve">M.Drăgoi, AO Duse, O.Tomulescu, A.Dinu, A.Petras, </w:t>
      </w:r>
      <w:r w:rsidRPr="00D61B5C">
        <w:rPr>
          <w:rFonts w:ascii="Times New Roman" w:hAnsi="Times New Roman"/>
          <w:b/>
          <w:bCs/>
          <w:sz w:val="22"/>
          <w:szCs w:val="22"/>
        </w:rPr>
        <w:t>A.Vataman</w:t>
      </w:r>
      <w:r w:rsidRPr="00D61B5C">
        <w:rPr>
          <w:rFonts w:ascii="Times New Roman" w:hAnsi="Times New Roman"/>
          <w:sz w:val="22"/>
          <w:szCs w:val="22"/>
        </w:rPr>
        <w:t xml:space="preserve">, N.Onica, D.Popa, G.Gogulescu, R.Dragoi. </w:t>
      </w:r>
      <w:r w:rsidRPr="00D61B5C">
        <w:rPr>
          <w:rFonts w:ascii="Times New Roman" w:hAnsi="Times New Roman"/>
          <w:b/>
          <w:bCs/>
          <w:sz w:val="22"/>
          <w:szCs w:val="22"/>
        </w:rPr>
        <w:t>Factorii naturali de cură, adjuvanți și facilitatori informaționali în patologia cardiovasculară.</w:t>
      </w:r>
      <w:r w:rsidRPr="00D61B5C">
        <w:rPr>
          <w:rFonts w:ascii="Times New Roman" w:hAnsi="Times New Roman"/>
          <w:sz w:val="22"/>
          <w:szCs w:val="22"/>
        </w:rPr>
        <w:t xml:space="preserve"> 11-13/04/2019 INRMFB- </w:t>
      </w:r>
      <w:r w:rsidRPr="002C7A61">
        <w:rPr>
          <w:rFonts w:ascii="Times New Roman" w:hAnsi="Times New Roman"/>
          <w:sz w:val="22"/>
          <w:szCs w:val="22"/>
        </w:rPr>
        <w:t>Conferința a XVI-a de balneologie și Recuperare medicală, volum rezumate.p.53. ISSN 2668-2362 ISSN-L 2668-2354</w:t>
      </w:r>
    </w:p>
    <w:p w14:paraId="5B9580A4" w14:textId="77777777" w:rsidR="007D35F5" w:rsidRDefault="007D35F5"/>
    <w:sectPr w:rsidR="007D35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B426A"/>
    <w:multiLevelType w:val="hybridMultilevel"/>
    <w:tmpl w:val="127EE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214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022"/>
    <w:rsid w:val="00646D96"/>
    <w:rsid w:val="00745022"/>
    <w:rsid w:val="007D35F5"/>
    <w:rsid w:val="00C8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919A11-101A-4883-9FA9-FE5C296FB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207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 w:val="20"/>
      <w:szCs w:val="20"/>
      <w:lang w:val="ro-RO" w:eastAsia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C87207"/>
    <w:rPr>
      <w:i/>
      <w:iCs/>
    </w:rPr>
  </w:style>
  <w:style w:type="character" w:styleId="Strong">
    <w:name w:val="Strong"/>
    <w:uiPriority w:val="22"/>
    <w:qFormat/>
    <w:rsid w:val="00C87207"/>
    <w:rPr>
      <w:b/>
      <w:bCs/>
    </w:rPr>
  </w:style>
  <w:style w:type="paragraph" w:styleId="ListParagraph">
    <w:name w:val="List Paragraph"/>
    <w:basedOn w:val="Normal"/>
    <w:uiPriority w:val="34"/>
    <w:qFormat/>
    <w:rsid w:val="00C87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4952</Characters>
  <Application>Microsoft Office Word</Application>
  <DocSecurity>0</DocSecurity>
  <Lines>41</Lines>
  <Paragraphs>11</Paragraphs>
  <ScaleCrop>false</ScaleCrop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2024-01-17T21:15:00Z</dcterms:created>
  <dcterms:modified xsi:type="dcterms:W3CDTF">2024-01-17T21:16:00Z</dcterms:modified>
</cp:coreProperties>
</file>